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7BFCAC" w14:textId="2BD49094" w:rsidR="00FB40F7" w:rsidRPr="00EF4BD7" w:rsidRDefault="009E1455">
      <w:pPr>
        <w:rPr>
          <w:rFonts w:ascii="Calibri" w:hAnsi="Calibri" w:cs="Calibri"/>
          <w:color w:val="141414"/>
          <w:sz w:val="28"/>
          <w:szCs w:val="28"/>
        </w:rPr>
      </w:pPr>
      <w:proofErr w:type="gramStart"/>
      <w:r>
        <w:rPr>
          <w:rFonts w:ascii="Calibri" w:hAnsi="Calibri" w:cs="Calibri"/>
          <w:color w:val="141414"/>
          <w:sz w:val="28"/>
          <w:szCs w:val="28"/>
        </w:rPr>
        <w:t>Confidentiality an imperative of Fundraising</w:t>
      </w:r>
      <w:r w:rsidR="00FB40F7" w:rsidRPr="00EF4BD7">
        <w:rPr>
          <w:rFonts w:ascii="Calibri" w:hAnsi="Calibri" w:cs="Calibri"/>
          <w:color w:val="141414"/>
          <w:sz w:val="28"/>
          <w:szCs w:val="28"/>
        </w:rPr>
        <w:t>.</w:t>
      </w:r>
      <w:proofErr w:type="gramEnd"/>
    </w:p>
    <w:p w14:paraId="4299232F" w14:textId="11959281" w:rsidR="00B36412" w:rsidRPr="00EF4BD7" w:rsidRDefault="00B36412">
      <w:pPr>
        <w:rPr>
          <w:rFonts w:ascii="Calibri" w:hAnsi="Calibri" w:cs="Calibri"/>
          <w:color w:val="141414"/>
          <w:sz w:val="28"/>
          <w:szCs w:val="28"/>
        </w:rPr>
      </w:pPr>
      <w:r w:rsidRPr="00EF4BD7">
        <w:rPr>
          <w:rFonts w:ascii="Calibri" w:hAnsi="Calibri" w:cs="Calibri"/>
          <w:color w:val="141414"/>
          <w:sz w:val="28"/>
          <w:szCs w:val="28"/>
        </w:rPr>
        <w:t>Confidentiality is a core value</w:t>
      </w:r>
      <w:r w:rsidR="00934B43">
        <w:rPr>
          <w:rFonts w:ascii="Calibri" w:hAnsi="Calibri" w:cs="Calibri"/>
          <w:color w:val="141414"/>
          <w:sz w:val="28"/>
          <w:szCs w:val="28"/>
        </w:rPr>
        <w:t xml:space="preserve"> an imperative</w:t>
      </w:r>
      <w:r w:rsidRPr="00EF4BD7">
        <w:rPr>
          <w:rFonts w:ascii="Calibri" w:hAnsi="Calibri" w:cs="Calibri"/>
          <w:color w:val="141414"/>
          <w:sz w:val="28"/>
          <w:szCs w:val="28"/>
        </w:rPr>
        <w:t xml:space="preserve"> in fundraising, </w:t>
      </w:r>
      <w:r w:rsidR="00934B43">
        <w:rPr>
          <w:rFonts w:ascii="Calibri" w:hAnsi="Calibri" w:cs="Calibri"/>
          <w:color w:val="141414"/>
          <w:sz w:val="28"/>
          <w:szCs w:val="28"/>
        </w:rPr>
        <w:t xml:space="preserve">one of the statements on </w:t>
      </w:r>
      <w:bookmarkStart w:id="0" w:name="_GoBack"/>
      <w:bookmarkEnd w:id="0"/>
      <w:r w:rsidRPr="00EF4BD7">
        <w:rPr>
          <w:rFonts w:ascii="Calibri" w:hAnsi="Calibri" w:cs="Calibri"/>
          <w:color w:val="141414"/>
          <w:sz w:val="28"/>
          <w:szCs w:val="28"/>
        </w:rPr>
        <w:t>A Donor Bill of Rights that was develop by the American Association of Fundraising Counsel (AAFRC) is “to be assured that information about their donations is handled with respect and with confidentiality to the extent provided by the law.”</w:t>
      </w:r>
    </w:p>
    <w:p w14:paraId="07E78D9B" w14:textId="77777777" w:rsidR="008F4585" w:rsidRDefault="00EF4BD7">
      <w:pPr>
        <w:rPr>
          <w:rFonts w:asciiTheme="majorHAnsi" w:eastAsia="Arial Unicode MS" w:hAnsiTheme="majorHAnsi" w:cs="Arial Unicode MS"/>
          <w:sz w:val="28"/>
          <w:szCs w:val="28"/>
        </w:rPr>
      </w:pPr>
      <w:r w:rsidRPr="00EF4BD7">
        <w:rPr>
          <w:rFonts w:ascii="Calibri" w:hAnsi="Calibri" w:cs="Calibri"/>
          <w:color w:val="141414"/>
          <w:sz w:val="28"/>
          <w:szCs w:val="28"/>
        </w:rPr>
        <w:t>In the church people would get very nervous today if you</w:t>
      </w:r>
      <w:r>
        <w:rPr>
          <w:rFonts w:ascii="Calibri" w:hAnsi="Calibri" w:cs="Calibri"/>
          <w:color w:val="141414"/>
          <w:sz w:val="28"/>
          <w:szCs w:val="28"/>
        </w:rPr>
        <w:t xml:space="preserve"> start the</w:t>
      </w:r>
      <w:r w:rsidRPr="00EF4BD7">
        <w:rPr>
          <w:rFonts w:ascii="Calibri" w:hAnsi="Calibri" w:cs="Calibri"/>
          <w:color w:val="141414"/>
          <w:sz w:val="28"/>
          <w:szCs w:val="28"/>
        </w:rPr>
        <w:t xml:space="preserve"> </w:t>
      </w:r>
      <w:r w:rsidRPr="00EF4BD7">
        <w:rPr>
          <w:rFonts w:asciiTheme="majorHAnsi" w:eastAsia="Arial Unicode MS" w:hAnsiTheme="majorHAnsi" w:cs="Arial Unicode MS"/>
          <w:sz w:val="28"/>
          <w:szCs w:val="28"/>
        </w:rPr>
        <w:t xml:space="preserve">annual appeal </w:t>
      </w:r>
      <w:r>
        <w:rPr>
          <w:rFonts w:asciiTheme="majorHAnsi" w:eastAsia="Arial Unicode MS" w:hAnsiTheme="majorHAnsi" w:cs="Arial Unicode MS"/>
          <w:sz w:val="28"/>
          <w:szCs w:val="28"/>
        </w:rPr>
        <w:t>by asking</w:t>
      </w:r>
      <w:r w:rsidRPr="00EF4BD7">
        <w:rPr>
          <w:rFonts w:asciiTheme="majorHAnsi" w:eastAsia="Arial Unicode MS" w:hAnsiTheme="majorHAnsi" w:cs="Arial Unicode MS"/>
          <w:sz w:val="28"/>
          <w:szCs w:val="28"/>
        </w:rPr>
        <w:t xml:space="preserve"> </w:t>
      </w:r>
      <w:r>
        <w:rPr>
          <w:rFonts w:asciiTheme="majorHAnsi" w:eastAsia="Arial Unicode MS" w:hAnsiTheme="majorHAnsi" w:cs="Arial Unicode MS"/>
          <w:sz w:val="28"/>
          <w:szCs w:val="28"/>
        </w:rPr>
        <w:t>members</w:t>
      </w:r>
      <w:r w:rsidRPr="00EF4BD7">
        <w:rPr>
          <w:rFonts w:asciiTheme="majorHAnsi" w:eastAsia="Arial Unicode MS" w:hAnsiTheme="majorHAnsi" w:cs="Arial Unicode MS"/>
          <w:sz w:val="28"/>
          <w:szCs w:val="28"/>
        </w:rPr>
        <w:t xml:space="preserve"> for specific amounts based on previous giving history</w:t>
      </w:r>
      <w:r>
        <w:rPr>
          <w:rFonts w:asciiTheme="majorHAnsi" w:eastAsia="Arial Unicode MS" w:hAnsiTheme="majorHAnsi" w:cs="Arial Unicode MS"/>
          <w:sz w:val="28"/>
          <w:szCs w:val="28"/>
        </w:rPr>
        <w:t>.</w:t>
      </w:r>
      <w:r w:rsidR="008F4585">
        <w:rPr>
          <w:rFonts w:asciiTheme="majorHAnsi" w:eastAsia="Arial Unicode MS" w:hAnsiTheme="majorHAnsi" w:cs="Arial Unicode MS"/>
          <w:sz w:val="28"/>
          <w:szCs w:val="28"/>
        </w:rPr>
        <w:t xml:space="preserve"> This means, potentially there is more than one individual who will know your donors name, giving history and other basic information.</w:t>
      </w:r>
    </w:p>
    <w:p w14:paraId="59302A61" w14:textId="719CF828" w:rsidR="00D516F6" w:rsidRDefault="00D516F6">
      <w:pPr>
        <w:rPr>
          <w:rFonts w:asciiTheme="majorHAnsi" w:eastAsia="Arial Unicode MS" w:hAnsiTheme="majorHAnsi" w:cs="Arial Unicode MS"/>
          <w:sz w:val="28"/>
          <w:szCs w:val="28"/>
        </w:rPr>
      </w:pPr>
      <w:proofErr w:type="spellStart"/>
      <w:r>
        <w:rPr>
          <w:rFonts w:ascii="Helvetica" w:eastAsia="Arial Unicode MS" w:hAnsi="Arial Unicode MS" w:cs="Arial Unicode MS"/>
        </w:rPr>
        <w:t>Isn</w:t>
      </w:r>
      <w:proofErr w:type="spellEnd"/>
      <w:r>
        <w:rPr>
          <w:rFonts w:ascii="Arial Unicode MS" w:eastAsia="Arial Unicode MS" w:hAnsi="Arial Unicode MS" w:cs="Arial Unicode MS"/>
          <w:lang w:val="fr-FR"/>
        </w:rPr>
        <w:t>’</w:t>
      </w:r>
      <w:r>
        <w:rPr>
          <w:rFonts w:ascii="Helvetica" w:eastAsia="Arial Unicode MS" w:hAnsi="Arial Unicode MS" w:cs="Arial Unicode MS"/>
        </w:rPr>
        <w:t xml:space="preserve">t giving supposed to be confidential? </w:t>
      </w:r>
      <w:r>
        <w:rPr>
          <w:rFonts w:asciiTheme="majorHAnsi" w:eastAsia="Arial Unicode MS" w:hAnsiTheme="majorHAnsi" w:cs="Arial Unicode MS"/>
          <w:sz w:val="28"/>
          <w:szCs w:val="28"/>
        </w:rPr>
        <w:t>Is not the church supposed to keep information confidential? Consider how much effective</w:t>
      </w:r>
      <w:r w:rsidR="00C4716B">
        <w:rPr>
          <w:rFonts w:asciiTheme="majorHAnsi" w:eastAsia="Arial Unicode MS" w:hAnsiTheme="majorHAnsi" w:cs="Arial Unicode MS"/>
          <w:sz w:val="28"/>
          <w:szCs w:val="28"/>
        </w:rPr>
        <w:t xml:space="preserve"> it</w:t>
      </w:r>
      <w:r>
        <w:rPr>
          <w:rFonts w:asciiTheme="majorHAnsi" w:eastAsia="Arial Unicode MS" w:hAnsiTheme="majorHAnsi" w:cs="Arial Unicode MS"/>
          <w:sz w:val="28"/>
          <w:szCs w:val="28"/>
        </w:rPr>
        <w:t xml:space="preserve"> would be to have only one individual </w:t>
      </w:r>
      <w:r w:rsidR="008F4585">
        <w:rPr>
          <w:rFonts w:asciiTheme="majorHAnsi" w:eastAsia="Arial Unicode MS" w:hAnsiTheme="majorHAnsi" w:cs="Arial Unicode MS"/>
          <w:sz w:val="28"/>
          <w:szCs w:val="28"/>
        </w:rPr>
        <w:t xml:space="preserve">soliciting, </w:t>
      </w:r>
      <w:r>
        <w:rPr>
          <w:rFonts w:asciiTheme="majorHAnsi" w:eastAsia="Arial Unicode MS" w:hAnsiTheme="majorHAnsi" w:cs="Arial Unicode MS"/>
          <w:sz w:val="28"/>
          <w:szCs w:val="28"/>
        </w:rPr>
        <w:t>receiving, handling</w:t>
      </w:r>
      <w:r w:rsidR="008F4585">
        <w:rPr>
          <w:rFonts w:asciiTheme="majorHAnsi" w:eastAsia="Arial Unicode MS" w:hAnsiTheme="majorHAnsi" w:cs="Arial Unicode MS"/>
          <w:sz w:val="28"/>
          <w:szCs w:val="28"/>
        </w:rPr>
        <w:t xml:space="preserve"> donors recognition</w:t>
      </w:r>
      <w:r w:rsidR="0078568D">
        <w:rPr>
          <w:rFonts w:asciiTheme="majorHAnsi" w:eastAsia="Arial Unicode MS" w:hAnsiTheme="majorHAnsi" w:cs="Arial Unicode MS"/>
          <w:sz w:val="28"/>
          <w:szCs w:val="28"/>
        </w:rPr>
        <w:t>, mailing thank you letters</w:t>
      </w:r>
      <w:r>
        <w:rPr>
          <w:rFonts w:asciiTheme="majorHAnsi" w:eastAsia="Arial Unicode MS" w:hAnsiTheme="majorHAnsi" w:cs="Arial Unicode MS"/>
          <w:sz w:val="28"/>
          <w:szCs w:val="28"/>
        </w:rPr>
        <w:t xml:space="preserve"> and managing all gifts in your congregation.</w:t>
      </w:r>
    </w:p>
    <w:p w14:paraId="27D6B87C" w14:textId="61E07EA1" w:rsidR="006030C7" w:rsidRDefault="0078568D">
      <w:pPr>
        <w:rPr>
          <w:rFonts w:asciiTheme="majorHAnsi" w:eastAsia="Arial Unicode MS" w:hAnsiTheme="majorHAnsi" w:cs="Arial Unicode MS"/>
          <w:sz w:val="28"/>
          <w:szCs w:val="28"/>
        </w:rPr>
      </w:pPr>
      <w:r>
        <w:rPr>
          <w:rFonts w:asciiTheme="majorHAnsi" w:eastAsia="Arial Unicode MS" w:hAnsiTheme="majorHAnsi" w:cs="Arial Unicode MS"/>
          <w:sz w:val="28"/>
          <w:szCs w:val="28"/>
        </w:rPr>
        <w:t>If this is y</w:t>
      </w:r>
      <w:r w:rsidR="00D516F6">
        <w:rPr>
          <w:rFonts w:asciiTheme="majorHAnsi" w:eastAsia="Arial Unicode MS" w:hAnsiTheme="majorHAnsi" w:cs="Arial Unicode MS"/>
          <w:sz w:val="28"/>
          <w:szCs w:val="28"/>
        </w:rPr>
        <w:t xml:space="preserve">our </w:t>
      </w:r>
      <w:r>
        <w:rPr>
          <w:rFonts w:asciiTheme="majorHAnsi" w:eastAsia="Arial Unicode MS" w:hAnsiTheme="majorHAnsi" w:cs="Arial Unicode MS"/>
          <w:sz w:val="28"/>
          <w:szCs w:val="28"/>
        </w:rPr>
        <w:t>current donors information management, your church</w:t>
      </w:r>
      <w:r w:rsidR="00D516F6">
        <w:rPr>
          <w:rFonts w:asciiTheme="majorHAnsi" w:eastAsia="Arial Unicode MS" w:hAnsiTheme="majorHAnsi" w:cs="Arial Unicode MS"/>
          <w:sz w:val="28"/>
          <w:szCs w:val="28"/>
        </w:rPr>
        <w:t xml:space="preserve"> is certainly not keeping giving confidential, but</w:t>
      </w:r>
      <w:r w:rsidR="00C4716B">
        <w:rPr>
          <w:rFonts w:asciiTheme="majorHAnsi" w:eastAsia="Arial Unicode MS" w:hAnsiTheme="majorHAnsi" w:cs="Arial Unicode MS"/>
          <w:sz w:val="28"/>
          <w:szCs w:val="28"/>
        </w:rPr>
        <w:t xml:space="preserve"> a</w:t>
      </w:r>
      <w:r w:rsidR="006030C7">
        <w:rPr>
          <w:rFonts w:asciiTheme="majorHAnsi" w:eastAsia="Arial Unicode MS" w:hAnsiTheme="majorHAnsi" w:cs="Arial Unicode MS"/>
          <w:sz w:val="28"/>
          <w:szCs w:val="28"/>
        </w:rPr>
        <w:t xml:space="preserve"> secret. </w:t>
      </w:r>
      <w:proofErr w:type="gramStart"/>
      <w:r w:rsidR="006030C7">
        <w:rPr>
          <w:rFonts w:asciiTheme="majorHAnsi" w:eastAsia="Arial Unicode MS" w:hAnsiTheme="majorHAnsi" w:cs="Arial Unicode MS"/>
          <w:sz w:val="28"/>
          <w:szCs w:val="28"/>
        </w:rPr>
        <w:t>A secret is kept by the one person who receives it, and should no</w:t>
      </w:r>
      <w:r w:rsidR="00C4716B">
        <w:rPr>
          <w:rFonts w:asciiTheme="majorHAnsi" w:eastAsia="Arial Unicode MS" w:hAnsiTheme="majorHAnsi" w:cs="Arial Unicode MS"/>
          <w:sz w:val="28"/>
          <w:szCs w:val="28"/>
        </w:rPr>
        <w:t>t</w:t>
      </w:r>
      <w:r w:rsidR="006030C7">
        <w:rPr>
          <w:rFonts w:asciiTheme="majorHAnsi" w:eastAsia="Arial Unicode MS" w:hAnsiTheme="majorHAnsi" w:cs="Arial Unicode MS"/>
          <w:sz w:val="28"/>
          <w:szCs w:val="28"/>
        </w:rPr>
        <w:t xml:space="preserve"> be told to anyone else no matter what</w:t>
      </w:r>
      <w:r w:rsidR="00F25006">
        <w:rPr>
          <w:rFonts w:asciiTheme="majorHAnsi" w:eastAsia="Arial Unicode MS" w:hAnsiTheme="majorHAnsi" w:cs="Arial Unicode MS"/>
          <w:sz w:val="28"/>
          <w:szCs w:val="28"/>
        </w:rPr>
        <w:t>… so we hope</w:t>
      </w:r>
      <w:proofErr w:type="gramEnd"/>
      <w:r w:rsidR="00F25006">
        <w:rPr>
          <w:rFonts w:asciiTheme="majorHAnsi" w:eastAsia="Arial Unicode MS" w:hAnsiTheme="majorHAnsi" w:cs="Arial Unicode MS"/>
          <w:sz w:val="28"/>
          <w:szCs w:val="28"/>
        </w:rPr>
        <w:t>.</w:t>
      </w:r>
    </w:p>
    <w:p w14:paraId="73704070" w14:textId="77777777" w:rsidR="00A01E76" w:rsidRDefault="00A01E76">
      <w:pPr>
        <w:rPr>
          <w:rFonts w:asciiTheme="majorHAnsi" w:eastAsia="Arial Unicode MS" w:hAnsiTheme="majorHAnsi" w:cs="Arial Unicode MS"/>
          <w:sz w:val="28"/>
          <w:szCs w:val="28"/>
        </w:rPr>
      </w:pPr>
      <w:r w:rsidRPr="00A01E76">
        <w:rPr>
          <w:rFonts w:asciiTheme="majorHAnsi" w:hAnsiTheme="majorHAnsi"/>
          <w:sz w:val="28"/>
          <w:szCs w:val="28"/>
        </w:rPr>
        <w:t>Something that is confidential is revealed to the people who need to know it when they need to know it, and no one else</w:t>
      </w:r>
      <w:r w:rsidRPr="00A01E76">
        <w:rPr>
          <w:rFonts w:asciiTheme="majorHAnsi" w:eastAsia="Arial Unicode MS" w:hAnsiTheme="majorHAnsi" w:cs="Arial Unicode MS"/>
          <w:sz w:val="28"/>
          <w:szCs w:val="28"/>
        </w:rPr>
        <w:t>.</w:t>
      </w:r>
      <w:r>
        <w:rPr>
          <w:rFonts w:asciiTheme="majorHAnsi" w:eastAsia="Arial Unicode MS" w:hAnsiTheme="majorHAnsi" w:cs="Arial Unicode MS"/>
          <w:sz w:val="28"/>
          <w:szCs w:val="28"/>
        </w:rPr>
        <w:t xml:space="preserve"> </w:t>
      </w:r>
    </w:p>
    <w:p w14:paraId="34650F42" w14:textId="4E2557E2" w:rsidR="00566300" w:rsidRPr="00004BF8" w:rsidRDefault="008008F0">
      <w:pPr>
        <w:rPr>
          <w:rFonts w:asciiTheme="majorHAnsi" w:eastAsia="Arial Unicode MS" w:hAnsiTheme="majorHAnsi" w:cs="Arial Unicode MS"/>
          <w:sz w:val="28"/>
          <w:szCs w:val="28"/>
        </w:rPr>
      </w:pPr>
      <w:r>
        <w:rPr>
          <w:rFonts w:asciiTheme="majorHAnsi" w:eastAsia="Arial Unicode MS" w:hAnsiTheme="majorHAnsi" w:cs="Arial Unicode MS"/>
          <w:sz w:val="28"/>
          <w:szCs w:val="28"/>
        </w:rPr>
        <w:t>For e</w:t>
      </w:r>
      <w:r w:rsidR="00566300">
        <w:rPr>
          <w:rFonts w:asciiTheme="majorHAnsi" w:eastAsia="Arial Unicode MS" w:hAnsiTheme="majorHAnsi" w:cs="Arial Unicode MS"/>
          <w:sz w:val="28"/>
          <w:szCs w:val="28"/>
        </w:rPr>
        <w:t>xample…</w:t>
      </w:r>
      <w:r w:rsidR="00004BF8">
        <w:rPr>
          <w:rFonts w:asciiTheme="majorHAnsi" w:eastAsia="Arial Unicode MS" w:hAnsiTheme="majorHAnsi" w:cs="Arial Unicode MS"/>
          <w:sz w:val="28"/>
          <w:szCs w:val="28"/>
        </w:rPr>
        <w:t xml:space="preserve"> </w:t>
      </w:r>
      <w:r w:rsidR="00004BF8" w:rsidRPr="00004BF8">
        <w:rPr>
          <w:rFonts w:asciiTheme="majorHAnsi" w:hAnsiTheme="majorHAnsi"/>
          <w:sz w:val="28"/>
          <w:szCs w:val="28"/>
        </w:rPr>
        <w:t>When I tell my doctor something, it</w:t>
      </w:r>
      <w:r w:rsidR="00004BF8" w:rsidRPr="00004BF8">
        <w:rPr>
          <w:rFonts w:asciiTheme="majorHAnsi" w:hAnsiTheme="majorHAnsi"/>
          <w:sz w:val="28"/>
          <w:szCs w:val="28"/>
          <w:lang w:val="fr-FR"/>
        </w:rPr>
        <w:t>’</w:t>
      </w:r>
      <w:r w:rsidR="00004BF8" w:rsidRPr="00004BF8">
        <w:rPr>
          <w:rFonts w:asciiTheme="majorHAnsi" w:hAnsiTheme="majorHAnsi"/>
          <w:sz w:val="28"/>
          <w:szCs w:val="28"/>
        </w:rPr>
        <w:t>s confidential, and the doctor can still get a consult.</w:t>
      </w:r>
      <w:r w:rsidR="00004BF8">
        <w:rPr>
          <w:rFonts w:asciiTheme="majorHAnsi" w:hAnsiTheme="majorHAnsi"/>
          <w:sz w:val="28"/>
          <w:szCs w:val="28"/>
        </w:rPr>
        <w:t xml:space="preserve"> The doctor final goal is to provide his patients with ultimate satisfaction and develop trust.</w:t>
      </w:r>
      <w:r w:rsidR="005E708C">
        <w:rPr>
          <w:rFonts w:asciiTheme="majorHAnsi" w:hAnsiTheme="majorHAnsi"/>
          <w:sz w:val="28"/>
          <w:szCs w:val="28"/>
        </w:rPr>
        <w:t xml:space="preserve"> So is in fundraising, you consult your core team in order to prepare the church fundraising strategy for your next annual appeal.</w:t>
      </w:r>
    </w:p>
    <w:p w14:paraId="24073982" w14:textId="0888AC88" w:rsidR="00A01E76" w:rsidRDefault="00A01E76">
      <w:pPr>
        <w:rPr>
          <w:rFonts w:ascii="Calibri" w:hAnsi="Calibri" w:cs="Calibri"/>
          <w:color w:val="141414"/>
          <w:sz w:val="28"/>
          <w:szCs w:val="28"/>
        </w:rPr>
      </w:pPr>
      <w:r>
        <w:rPr>
          <w:rFonts w:ascii="Calibri" w:hAnsi="Calibri" w:cs="Calibri"/>
          <w:color w:val="141414"/>
          <w:sz w:val="28"/>
          <w:szCs w:val="28"/>
        </w:rPr>
        <w:t xml:space="preserve">You need to exercise great </w:t>
      </w:r>
      <w:r w:rsidR="005E708C">
        <w:rPr>
          <w:rFonts w:ascii="Calibri" w:hAnsi="Calibri" w:cs="Calibri"/>
          <w:color w:val="141414"/>
          <w:sz w:val="28"/>
          <w:szCs w:val="28"/>
        </w:rPr>
        <w:t xml:space="preserve">deal of </w:t>
      </w:r>
      <w:r>
        <w:rPr>
          <w:rFonts w:ascii="Calibri" w:hAnsi="Calibri" w:cs="Calibri"/>
          <w:color w:val="141414"/>
          <w:sz w:val="28"/>
          <w:szCs w:val="28"/>
        </w:rPr>
        <w:t xml:space="preserve">care </w:t>
      </w:r>
      <w:r w:rsidR="005E708C">
        <w:rPr>
          <w:rFonts w:ascii="Calibri" w:hAnsi="Calibri" w:cs="Calibri"/>
          <w:color w:val="141414"/>
          <w:sz w:val="28"/>
          <w:szCs w:val="28"/>
        </w:rPr>
        <w:t>as to how</w:t>
      </w:r>
      <w:r>
        <w:rPr>
          <w:rFonts w:ascii="Calibri" w:hAnsi="Calibri" w:cs="Calibri"/>
          <w:color w:val="141414"/>
          <w:sz w:val="28"/>
          <w:szCs w:val="28"/>
        </w:rPr>
        <w:t xml:space="preserve"> inf</w:t>
      </w:r>
      <w:r w:rsidR="00004BF8">
        <w:rPr>
          <w:rFonts w:ascii="Calibri" w:hAnsi="Calibri" w:cs="Calibri"/>
          <w:color w:val="141414"/>
          <w:sz w:val="28"/>
          <w:szCs w:val="28"/>
        </w:rPr>
        <w:t>ormation</w:t>
      </w:r>
      <w:r w:rsidR="005E708C">
        <w:rPr>
          <w:rFonts w:ascii="Calibri" w:hAnsi="Calibri" w:cs="Calibri"/>
          <w:color w:val="141414"/>
          <w:sz w:val="28"/>
          <w:szCs w:val="28"/>
        </w:rPr>
        <w:t xml:space="preserve"> is shared</w:t>
      </w:r>
      <w:r w:rsidR="00004BF8">
        <w:rPr>
          <w:rFonts w:ascii="Calibri" w:hAnsi="Calibri" w:cs="Calibri"/>
          <w:color w:val="141414"/>
          <w:sz w:val="28"/>
          <w:szCs w:val="28"/>
        </w:rPr>
        <w:t xml:space="preserve"> in your </w:t>
      </w:r>
      <w:r w:rsidR="005E708C">
        <w:rPr>
          <w:rFonts w:ascii="Calibri" w:hAnsi="Calibri" w:cs="Calibri"/>
          <w:color w:val="141414"/>
          <w:sz w:val="28"/>
          <w:szCs w:val="28"/>
        </w:rPr>
        <w:t>church</w:t>
      </w:r>
      <w:r w:rsidR="00004BF8">
        <w:rPr>
          <w:rFonts w:ascii="Calibri" w:hAnsi="Calibri" w:cs="Calibri"/>
          <w:color w:val="141414"/>
          <w:sz w:val="28"/>
          <w:szCs w:val="28"/>
        </w:rPr>
        <w:t>; but</w:t>
      </w:r>
      <w:r w:rsidR="00FB40F7" w:rsidRPr="00EF4BD7">
        <w:rPr>
          <w:rFonts w:ascii="Calibri" w:hAnsi="Calibri" w:cs="Calibri"/>
          <w:color w:val="141414"/>
          <w:sz w:val="28"/>
          <w:szCs w:val="28"/>
        </w:rPr>
        <w:t xml:space="preserve"> high level of secrecy </w:t>
      </w:r>
      <w:r>
        <w:rPr>
          <w:rFonts w:ascii="Calibri" w:hAnsi="Calibri" w:cs="Calibri"/>
          <w:color w:val="141414"/>
          <w:sz w:val="28"/>
          <w:szCs w:val="28"/>
        </w:rPr>
        <w:t>could potentially hamper fundraising and prevent your team from knowing the fundraising capacity of your church.</w:t>
      </w:r>
    </w:p>
    <w:p w14:paraId="44360499" w14:textId="77777777" w:rsidR="00FB40F7" w:rsidRPr="00EF4BD7" w:rsidRDefault="00A01E76">
      <w:pPr>
        <w:rPr>
          <w:rFonts w:ascii="Calibri" w:hAnsi="Calibri" w:cs="Calibri"/>
          <w:color w:val="141414"/>
          <w:sz w:val="28"/>
          <w:szCs w:val="28"/>
        </w:rPr>
      </w:pPr>
      <w:r>
        <w:rPr>
          <w:rFonts w:ascii="Calibri" w:hAnsi="Calibri" w:cs="Calibri"/>
          <w:color w:val="141414"/>
          <w:sz w:val="28"/>
          <w:szCs w:val="28"/>
        </w:rPr>
        <w:t xml:space="preserve">Another potential challenge is that your church would not develop an adequate donors recognition program. And this can result in losing all major donors.  </w:t>
      </w:r>
    </w:p>
    <w:p w14:paraId="76073C31" w14:textId="77777777" w:rsidR="00FF02ED" w:rsidRDefault="00A01E76">
      <w:pPr>
        <w:rPr>
          <w:rFonts w:ascii="Calibri" w:hAnsi="Calibri" w:cs="Calibri"/>
          <w:color w:val="141414"/>
          <w:sz w:val="28"/>
          <w:szCs w:val="28"/>
        </w:rPr>
      </w:pPr>
      <w:r>
        <w:rPr>
          <w:rFonts w:ascii="Calibri" w:hAnsi="Calibri" w:cs="Calibri"/>
          <w:color w:val="141414"/>
          <w:sz w:val="28"/>
          <w:szCs w:val="28"/>
        </w:rPr>
        <w:lastRenderedPageBreak/>
        <w:t>N</w:t>
      </w:r>
      <w:r w:rsidR="00FB40F7" w:rsidRPr="00EF4BD7">
        <w:rPr>
          <w:rFonts w:ascii="Calibri" w:hAnsi="Calibri" w:cs="Calibri"/>
          <w:color w:val="141414"/>
          <w:sz w:val="28"/>
          <w:szCs w:val="28"/>
        </w:rPr>
        <w:t>ormally, donors don't received much in exchange for what they give; a thank you letter generally is the response to donors. But is that all a donor sho</w:t>
      </w:r>
      <w:r w:rsidR="00B5314C" w:rsidRPr="00EF4BD7">
        <w:rPr>
          <w:rFonts w:ascii="Calibri" w:hAnsi="Calibri" w:cs="Calibri"/>
          <w:color w:val="141414"/>
          <w:sz w:val="28"/>
          <w:szCs w:val="28"/>
        </w:rPr>
        <w:t xml:space="preserve">uld get? The answer is obviously no; a donor likes to feel accomplished, recognized and that his contribution is helping the greater good. </w:t>
      </w:r>
    </w:p>
    <w:p w14:paraId="675B2949" w14:textId="0E9D1B9D" w:rsidR="00FB40F7" w:rsidRPr="00EF4BD7" w:rsidRDefault="00B5314C">
      <w:pPr>
        <w:rPr>
          <w:rFonts w:ascii="Calibri" w:hAnsi="Calibri" w:cs="Calibri"/>
          <w:color w:val="141414"/>
          <w:sz w:val="28"/>
          <w:szCs w:val="28"/>
        </w:rPr>
      </w:pPr>
      <w:r w:rsidRPr="00EF4BD7">
        <w:rPr>
          <w:rFonts w:ascii="Calibri" w:hAnsi="Calibri" w:cs="Calibri"/>
          <w:color w:val="141414"/>
          <w:sz w:val="28"/>
          <w:szCs w:val="28"/>
        </w:rPr>
        <w:t xml:space="preserve">However, all of the above can be summarized into the one thing every donor, regardless of the amount donated or the cause likes to experience inwardly, satisfaction. </w:t>
      </w:r>
      <w:r w:rsidR="00FB40F7" w:rsidRPr="00EF4BD7">
        <w:rPr>
          <w:rFonts w:ascii="Calibri" w:hAnsi="Calibri" w:cs="Calibri"/>
          <w:color w:val="141414"/>
          <w:sz w:val="28"/>
          <w:szCs w:val="28"/>
        </w:rPr>
        <w:t xml:space="preserve">   </w:t>
      </w:r>
    </w:p>
    <w:p w14:paraId="3C391A98" w14:textId="77777777" w:rsidR="00FF02ED" w:rsidRDefault="0063026E" w:rsidP="0063026E">
      <w:pPr>
        <w:widowControl w:val="0"/>
        <w:autoSpaceDE w:val="0"/>
        <w:autoSpaceDN w:val="0"/>
        <w:adjustRightInd w:val="0"/>
        <w:spacing w:after="0"/>
        <w:rPr>
          <w:rFonts w:asciiTheme="majorHAnsi" w:hAnsiTheme="majorHAnsi" w:cs="Times New Roman"/>
          <w:sz w:val="28"/>
          <w:szCs w:val="28"/>
        </w:rPr>
      </w:pPr>
      <w:r w:rsidRPr="0063026E">
        <w:rPr>
          <w:rFonts w:asciiTheme="majorHAnsi" w:hAnsiTheme="majorHAnsi" w:cs="Times New Roman"/>
          <w:sz w:val="28"/>
          <w:szCs w:val="28"/>
        </w:rPr>
        <w:t>Confidentia</w:t>
      </w:r>
      <w:r>
        <w:rPr>
          <w:rFonts w:asciiTheme="majorHAnsi" w:hAnsiTheme="majorHAnsi" w:cs="Times New Roman"/>
          <w:sz w:val="28"/>
          <w:szCs w:val="28"/>
        </w:rPr>
        <w:t xml:space="preserve">l information about donors and non-donors, as well as </w:t>
      </w:r>
      <w:r w:rsidRPr="0063026E">
        <w:rPr>
          <w:rFonts w:asciiTheme="majorHAnsi" w:hAnsiTheme="majorHAnsi" w:cs="Times New Roman"/>
          <w:sz w:val="28"/>
          <w:szCs w:val="28"/>
        </w:rPr>
        <w:t>confidential</w:t>
      </w:r>
      <w:r>
        <w:rPr>
          <w:rFonts w:asciiTheme="majorHAnsi" w:hAnsiTheme="majorHAnsi" w:cs="Times New Roman"/>
          <w:sz w:val="28"/>
          <w:szCs w:val="28"/>
        </w:rPr>
        <w:t xml:space="preserve"> </w:t>
      </w:r>
      <w:r w:rsidRPr="0063026E">
        <w:rPr>
          <w:rFonts w:asciiTheme="majorHAnsi" w:hAnsiTheme="majorHAnsi" w:cs="Times New Roman"/>
          <w:sz w:val="28"/>
          <w:szCs w:val="28"/>
        </w:rPr>
        <w:t xml:space="preserve">information of the </w:t>
      </w:r>
      <w:r>
        <w:rPr>
          <w:rFonts w:asciiTheme="majorHAnsi" w:hAnsiTheme="majorHAnsi" w:cs="Times New Roman"/>
          <w:sz w:val="28"/>
          <w:szCs w:val="28"/>
        </w:rPr>
        <w:t>church</w:t>
      </w:r>
      <w:r w:rsidRPr="0063026E">
        <w:rPr>
          <w:rFonts w:asciiTheme="majorHAnsi" w:hAnsiTheme="majorHAnsi" w:cs="Times New Roman"/>
          <w:sz w:val="28"/>
          <w:szCs w:val="28"/>
        </w:rPr>
        <w:t xml:space="preserve"> in oral form or on</w:t>
      </w:r>
      <w:r>
        <w:rPr>
          <w:rFonts w:asciiTheme="majorHAnsi" w:hAnsiTheme="majorHAnsi" w:cs="Times New Roman"/>
          <w:sz w:val="28"/>
          <w:szCs w:val="28"/>
        </w:rPr>
        <w:t xml:space="preserve"> </w:t>
      </w:r>
      <w:r w:rsidRPr="0063026E">
        <w:rPr>
          <w:rFonts w:asciiTheme="majorHAnsi" w:hAnsiTheme="majorHAnsi" w:cs="Times New Roman"/>
          <w:sz w:val="28"/>
          <w:szCs w:val="28"/>
        </w:rPr>
        <w:t xml:space="preserve">electronic, magnetic or print media </w:t>
      </w:r>
      <w:proofErr w:type="gramStart"/>
      <w:r w:rsidRPr="0063026E">
        <w:rPr>
          <w:rFonts w:asciiTheme="majorHAnsi" w:hAnsiTheme="majorHAnsi" w:cs="Times New Roman"/>
          <w:sz w:val="28"/>
          <w:szCs w:val="28"/>
        </w:rPr>
        <w:t>are</w:t>
      </w:r>
      <w:proofErr w:type="gramEnd"/>
      <w:r w:rsidRPr="0063026E">
        <w:rPr>
          <w:rFonts w:asciiTheme="majorHAnsi" w:hAnsiTheme="majorHAnsi" w:cs="Times New Roman"/>
          <w:sz w:val="28"/>
          <w:szCs w:val="28"/>
        </w:rPr>
        <w:t xml:space="preserve"> protected</w:t>
      </w:r>
      <w:r>
        <w:rPr>
          <w:rFonts w:asciiTheme="majorHAnsi" w:hAnsiTheme="majorHAnsi" w:cs="Times New Roman"/>
          <w:sz w:val="28"/>
          <w:szCs w:val="28"/>
        </w:rPr>
        <w:t xml:space="preserve"> </w:t>
      </w:r>
      <w:r w:rsidRPr="0063026E">
        <w:rPr>
          <w:rFonts w:asciiTheme="majorHAnsi" w:hAnsiTheme="majorHAnsi" w:cs="Times New Roman"/>
          <w:sz w:val="28"/>
          <w:szCs w:val="28"/>
        </w:rPr>
        <w:t>in order to foster a trusting relationship between</w:t>
      </w:r>
      <w:r>
        <w:rPr>
          <w:rFonts w:asciiTheme="majorHAnsi" w:hAnsiTheme="majorHAnsi" w:cs="Times New Roman"/>
          <w:sz w:val="28"/>
          <w:szCs w:val="28"/>
        </w:rPr>
        <w:t xml:space="preserve"> </w:t>
      </w:r>
      <w:r w:rsidRPr="0063026E">
        <w:rPr>
          <w:rFonts w:asciiTheme="majorHAnsi" w:hAnsiTheme="majorHAnsi" w:cs="Times New Roman"/>
          <w:sz w:val="28"/>
          <w:szCs w:val="28"/>
        </w:rPr>
        <w:t xml:space="preserve">the constituent and the institution. </w:t>
      </w:r>
    </w:p>
    <w:p w14:paraId="19160ACE" w14:textId="77777777" w:rsidR="00FF02ED" w:rsidRDefault="00FF02ED" w:rsidP="0063026E">
      <w:pPr>
        <w:widowControl w:val="0"/>
        <w:autoSpaceDE w:val="0"/>
        <w:autoSpaceDN w:val="0"/>
        <w:adjustRightInd w:val="0"/>
        <w:spacing w:after="0"/>
        <w:rPr>
          <w:rFonts w:asciiTheme="majorHAnsi" w:hAnsiTheme="majorHAnsi" w:cs="Times New Roman"/>
          <w:sz w:val="28"/>
          <w:szCs w:val="28"/>
        </w:rPr>
      </w:pPr>
    </w:p>
    <w:p w14:paraId="2FDE3104" w14:textId="75BE1AC6" w:rsidR="0063026E" w:rsidRPr="0063026E" w:rsidRDefault="0063026E" w:rsidP="0063026E">
      <w:pPr>
        <w:widowControl w:val="0"/>
        <w:autoSpaceDE w:val="0"/>
        <w:autoSpaceDN w:val="0"/>
        <w:adjustRightInd w:val="0"/>
        <w:spacing w:after="0"/>
        <w:rPr>
          <w:rFonts w:asciiTheme="majorHAnsi" w:hAnsiTheme="majorHAnsi" w:cs="Times New Roman"/>
          <w:sz w:val="28"/>
          <w:szCs w:val="28"/>
        </w:rPr>
      </w:pPr>
      <w:r w:rsidRPr="0063026E">
        <w:rPr>
          <w:rFonts w:asciiTheme="majorHAnsi" w:hAnsiTheme="majorHAnsi" w:cs="Times New Roman"/>
          <w:sz w:val="28"/>
          <w:szCs w:val="28"/>
        </w:rPr>
        <w:t>This means</w:t>
      </w:r>
      <w:r>
        <w:rPr>
          <w:rFonts w:asciiTheme="majorHAnsi" w:hAnsiTheme="majorHAnsi" w:cs="Times New Roman"/>
          <w:sz w:val="28"/>
          <w:szCs w:val="28"/>
        </w:rPr>
        <w:t xml:space="preserve"> </w:t>
      </w:r>
      <w:r w:rsidRPr="0063026E">
        <w:rPr>
          <w:rFonts w:asciiTheme="majorHAnsi" w:hAnsiTheme="majorHAnsi" w:cs="Times New Roman"/>
          <w:sz w:val="28"/>
          <w:szCs w:val="28"/>
        </w:rPr>
        <w:t>that the information is not available for anyone</w:t>
      </w:r>
      <w:r>
        <w:rPr>
          <w:rFonts w:asciiTheme="majorHAnsi" w:hAnsiTheme="majorHAnsi" w:cs="Times New Roman"/>
          <w:sz w:val="28"/>
          <w:szCs w:val="28"/>
        </w:rPr>
        <w:t xml:space="preserve"> except development </w:t>
      </w:r>
      <w:r w:rsidRPr="0063026E">
        <w:rPr>
          <w:rFonts w:asciiTheme="majorHAnsi" w:hAnsiTheme="majorHAnsi" w:cs="Times New Roman"/>
          <w:sz w:val="28"/>
          <w:szCs w:val="28"/>
        </w:rPr>
        <w:t>professionals and their</w:t>
      </w:r>
      <w:r>
        <w:rPr>
          <w:rFonts w:asciiTheme="majorHAnsi" w:hAnsiTheme="majorHAnsi" w:cs="Times New Roman"/>
          <w:sz w:val="28"/>
          <w:szCs w:val="28"/>
        </w:rPr>
        <w:t xml:space="preserve"> </w:t>
      </w:r>
      <w:r w:rsidRPr="0063026E">
        <w:rPr>
          <w:rFonts w:asciiTheme="majorHAnsi" w:hAnsiTheme="majorHAnsi" w:cs="Times New Roman"/>
          <w:sz w:val="28"/>
          <w:szCs w:val="28"/>
        </w:rPr>
        <w:t>agents, to see.</w:t>
      </w:r>
    </w:p>
    <w:p w14:paraId="78E37F16" w14:textId="77777777" w:rsidR="00EF6B20" w:rsidRDefault="00EF6B20" w:rsidP="0063026E">
      <w:pPr>
        <w:rPr>
          <w:rFonts w:ascii="Calibri" w:hAnsi="Calibri" w:cs="Calibri"/>
          <w:color w:val="141414"/>
          <w:sz w:val="28"/>
          <w:szCs w:val="28"/>
        </w:rPr>
      </w:pPr>
    </w:p>
    <w:p w14:paraId="7DA93176" w14:textId="3800FF15" w:rsidR="00FF02ED" w:rsidRDefault="00EF6B20" w:rsidP="0063026E">
      <w:pPr>
        <w:rPr>
          <w:rFonts w:ascii="Calibri" w:hAnsi="Calibri" w:cs="Calibri"/>
          <w:color w:val="141414"/>
          <w:sz w:val="28"/>
          <w:szCs w:val="28"/>
        </w:rPr>
      </w:pPr>
      <w:r>
        <w:rPr>
          <w:rFonts w:ascii="Calibri" w:hAnsi="Calibri" w:cs="Calibri"/>
          <w:color w:val="141414"/>
          <w:sz w:val="28"/>
          <w:szCs w:val="28"/>
        </w:rPr>
        <w:t>As a general rule</w:t>
      </w:r>
      <w:r w:rsidR="00FF02ED">
        <w:rPr>
          <w:rFonts w:ascii="Calibri" w:hAnsi="Calibri" w:cs="Calibri"/>
          <w:color w:val="141414"/>
          <w:sz w:val="28"/>
          <w:szCs w:val="28"/>
        </w:rPr>
        <w:t>,</w:t>
      </w:r>
      <w:r>
        <w:rPr>
          <w:rFonts w:ascii="Calibri" w:hAnsi="Calibri" w:cs="Calibri"/>
          <w:color w:val="141414"/>
          <w:sz w:val="28"/>
          <w:szCs w:val="28"/>
        </w:rPr>
        <w:t xml:space="preserve"> donors names and gift</w:t>
      </w:r>
      <w:r w:rsidR="00FF02ED">
        <w:rPr>
          <w:rFonts w:ascii="Calibri" w:hAnsi="Calibri" w:cs="Calibri"/>
          <w:color w:val="141414"/>
          <w:sz w:val="28"/>
          <w:szCs w:val="28"/>
        </w:rPr>
        <w:t>s</w:t>
      </w:r>
      <w:r>
        <w:rPr>
          <w:rFonts w:ascii="Calibri" w:hAnsi="Calibri" w:cs="Calibri"/>
          <w:color w:val="141414"/>
          <w:sz w:val="28"/>
          <w:szCs w:val="28"/>
        </w:rPr>
        <w:t xml:space="preserve"> information could be shared with the fundraising board chair, development chair or other individual directly involve</w:t>
      </w:r>
      <w:r w:rsidR="00650EC1">
        <w:rPr>
          <w:rFonts w:ascii="Calibri" w:hAnsi="Calibri" w:cs="Calibri"/>
          <w:color w:val="141414"/>
          <w:sz w:val="28"/>
          <w:szCs w:val="28"/>
        </w:rPr>
        <w:t>d</w:t>
      </w:r>
      <w:r>
        <w:rPr>
          <w:rFonts w:ascii="Calibri" w:hAnsi="Calibri" w:cs="Calibri"/>
          <w:color w:val="141414"/>
          <w:sz w:val="28"/>
          <w:szCs w:val="28"/>
        </w:rPr>
        <w:t xml:space="preserve"> with the organization </w:t>
      </w:r>
      <w:r w:rsidR="00FF02ED">
        <w:rPr>
          <w:rFonts w:ascii="Calibri" w:hAnsi="Calibri" w:cs="Calibri"/>
          <w:color w:val="141414"/>
          <w:sz w:val="28"/>
          <w:szCs w:val="28"/>
        </w:rPr>
        <w:t>fundraising program management.</w:t>
      </w:r>
    </w:p>
    <w:p w14:paraId="2F4BCF34" w14:textId="14335893" w:rsidR="00FB40F7" w:rsidRDefault="00FF02ED" w:rsidP="0063026E">
      <w:pPr>
        <w:rPr>
          <w:rFonts w:asciiTheme="majorHAnsi" w:hAnsiTheme="majorHAnsi"/>
          <w:sz w:val="28"/>
          <w:szCs w:val="28"/>
        </w:rPr>
      </w:pPr>
      <w:r>
        <w:rPr>
          <w:rFonts w:ascii="Calibri" w:hAnsi="Calibri" w:cs="Calibri"/>
          <w:color w:val="141414"/>
          <w:sz w:val="28"/>
          <w:szCs w:val="28"/>
        </w:rPr>
        <w:t xml:space="preserve">It is the duty of the individual who handles the information to caution individual that the information is confidential and that it should not be shared with others. </w:t>
      </w:r>
      <w:r w:rsidR="0018645E" w:rsidRPr="0018645E">
        <w:rPr>
          <w:rFonts w:asciiTheme="majorHAnsi" w:hAnsiTheme="majorHAnsi"/>
          <w:sz w:val="28"/>
          <w:szCs w:val="28"/>
        </w:rPr>
        <w:t>Giving histories should not be secret. They should be confidential. And that means you need to ask: what is the most appropriate use of this information?</w:t>
      </w:r>
    </w:p>
    <w:p w14:paraId="50BFA224" w14:textId="77777777" w:rsidR="00A61455" w:rsidRDefault="0018645E" w:rsidP="0063026E">
      <w:pPr>
        <w:rPr>
          <w:rFonts w:asciiTheme="majorHAnsi" w:hAnsiTheme="majorHAnsi"/>
          <w:sz w:val="28"/>
          <w:szCs w:val="28"/>
        </w:rPr>
      </w:pPr>
      <w:r>
        <w:rPr>
          <w:rFonts w:asciiTheme="majorHAnsi" w:hAnsiTheme="majorHAnsi"/>
          <w:sz w:val="28"/>
          <w:szCs w:val="28"/>
        </w:rPr>
        <w:t>In conclusion, remember that keeping all your donors information controlled by one individual does not necessary promote confidence in donors.</w:t>
      </w:r>
    </w:p>
    <w:p w14:paraId="31211326" w14:textId="5CDBF090" w:rsidR="00A61455" w:rsidRPr="00A61455" w:rsidRDefault="0018645E" w:rsidP="00A61455">
      <w:pPr>
        <w:widowControl w:val="0"/>
        <w:autoSpaceDE w:val="0"/>
        <w:autoSpaceDN w:val="0"/>
        <w:adjustRightInd w:val="0"/>
        <w:spacing w:after="340"/>
        <w:rPr>
          <w:rFonts w:asciiTheme="majorHAnsi" w:hAnsiTheme="majorHAnsi" w:cs="Georgia"/>
          <w:color w:val="131313"/>
          <w:sz w:val="28"/>
          <w:szCs w:val="28"/>
        </w:rPr>
      </w:pPr>
      <w:r>
        <w:rPr>
          <w:rFonts w:asciiTheme="majorHAnsi" w:hAnsiTheme="majorHAnsi"/>
          <w:sz w:val="28"/>
          <w:szCs w:val="28"/>
        </w:rPr>
        <w:t xml:space="preserve"> </w:t>
      </w:r>
      <w:r w:rsidR="00A61455">
        <w:rPr>
          <w:rFonts w:asciiTheme="majorHAnsi" w:hAnsiTheme="majorHAnsi" w:cs="Georgia"/>
          <w:color w:val="131313"/>
          <w:sz w:val="28"/>
          <w:szCs w:val="28"/>
        </w:rPr>
        <w:t>All the professional fundraisers and pastors</w:t>
      </w:r>
      <w:r w:rsidR="00A61455" w:rsidRPr="00A61455">
        <w:rPr>
          <w:rFonts w:asciiTheme="majorHAnsi" w:hAnsiTheme="majorHAnsi" w:cs="Georgia"/>
          <w:color w:val="131313"/>
          <w:sz w:val="28"/>
          <w:szCs w:val="28"/>
        </w:rPr>
        <w:t xml:space="preserve"> I talked to agreed that it is important to:</w:t>
      </w:r>
    </w:p>
    <w:p w14:paraId="5CE86621" w14:textId="77777777" w:rsidR="00A61455" w:rsidRPr="00A61455" w:rsidRDefault="00A61455" w:rsidP="00A61455">
      <w:pPr>
        <w:widowControl w:val="0"/>
        <w:tabs>
          <w:tab w:val="left" w:pos="220"/>
          <w:tab w:val="left" w:pos="720"/>
        </w:tabs>
        <w:autoSpaceDE w:val="0"/>
        <w:autoSpaceDN w:val="0"/>
        <w:adjustRightInd w:val="0"/>
        <w:spacing w:after="160"/>
        <w:rPr>
          <w:rFonts w:asciiTheme="majorHAnsi" w:hAnsiTheme="majorHAnsi" w:cs="Georgia"/>
          <w:color w:val="131313"/>
          <w:sz w:val="28"/>
          <w:szCs w:val="28"/>
        </w:rPr>
      </w:pPr>
      <w:r w:rsidRPr="00A61455">
        <w:rPr>
          <w:rFonts w:asciiTheme="majorHAnsi" w:hAnsiTheme="majorHAnsi" w:cs="Georgia"/>
          <w:color w:val="131313"/>
          <w:sz w:val="28"/>
          <w:szCs w:val="28"/>
        </w:rPr>
        <w:t xml:space="preserve">Always </w:t>
      </w:r>
      <w:r w:rsidRPr="00A61455">
        <w:rPr>
          <w:rFonts w:asciiTheme="majorHAnsi" w:hAnsiTheme="majorHAnsi" w:cs="Georgia"/>
          <w:bCs/>
          <w:color w:val="131313"/>
          <w:sz w:val="28"/>
          <w:szCs w:val="28"/>
        </w:rPr>
        <w:t>get written permission</w:t>
      </w:r>
      <w:r w:rsidRPr="00A61455">
        <w:rPr>
          <w:rFonts w:asciiTheme="majorHAnsi" w:hAnsiTheme="majorHAnsi" w:cs="Georgia"/>
          <w:color w:val="131313"/>
          <w:sz w:val="28"/>
          <w:szCs w:val="28"/>
        </w:rPr>
        <w:t xml:space="preserve"> from clients before publishing their stories.</w:t>
      </w:r>
    </w:p>
    <w:p w14:paraId="5AA2EB36" w14:textId="77777777" w:rsidR="00A61455" w:rsidRPr="00A61455" w:rsidRDefault="00A61455" w:rsidP="00A61455">
      <w:pPr>
        <w:widowControl w:val="0"/>
        <w:tabs>
          <w:tab w:val="left" w:pos="220"/>
          <w:tab w:val="left" w:pos="720"/>
        </w:tabs>
        <w:autoSpaceDE w:val="0"/>
        <w:autoSpaceDN w:val="0"/>
        <w:adjustRightInd w:val="0"/>
        <w:spacing w:after="160"/>
        <w:rPr>
          <w:rFonts w:asciiTheme="majorHAnsi" w:hAnsiTheme="majorHAnsi" w:cs="Georgia"/>
          <w:color w:val="131313"/>
          <w:sz w:val="28"/>
          <w:szCs w:val="28"/>
        </w:rPr>
      </w:pPr>
      <w:r w:rsidRPr="00A61455">
        <w:rPr>
          <w:rFonts w:asciiTheme="majorHAnsi" w:hAnsiTheme="majorHAnsi" w:cs="Georgia"/>
          <w:color w:val="131313"/>
          <w:sz w:val="28"/>
          <w:szCs w:val="28"/>
        </w:rPr>
        <w:t xml:space="preserve">Find creative ways to </w:t>
      </w:r>
      <w:r w:rsidRPr="00A61455">
        <w:rPr>
          <w:rFonts w:asciiTheme="majorHAnsi" w:hAnsiTheme="majorHAnsi" w:cs="Georgia"/>
          <w:bCs/>
          <w:color w:val="131313"/>
          <w:sz w:val="28"/>
          <w:szCs w:val="28"/>
        </w:rPr>
        <w:t>shield personal details and identities</w:t>
      </w:r>
      <w:r w:rsidRPr="00A61455">
        <w:rPr>
          <w:rFonts w:asciiTheme="majorHAnsi" w:hAnsiTheme="majorHAnsi" w:cs="Georgia"/>
          <w:color w:val="131313"/>
          <w:sz w:val="28"/>
          <w:szCs w:val="28"/>
        </w:rPr>
        <w:t xml:space="preserve"> for clients who could be hurt or embarrassed if their identities or personal details were revealed.</w:t>
      </w:r>
    </w:p>
    <w:p w14:paraId="10D9C4A4" w14:textId="119622BA" w:rsidR="0018645E" w:rsidRPr="00A61455" w:rsidRDefault="00A61455" w:rsidP="00A61455">
      <w:pPr>
        <w:rPr>
          <w:rFonts w:asciiTheme="majorHAnsi" w:hAnsiTheme="majorHAnsi" w:cs="Calibri"/>
          <w:color w:val="141414"/>
          <w:sz w:val="28"/>
          <w:szCs w:val="28"/>
        </w:rPr>
      </w:pPr>
      <w:r w:rsidRPr="00A61455">
        <w:rPr>
          <w:rFonts w:asciiTheme="majorHAnsi" w:hAnsiTheme="majorHAnsi" w:cs="Georgia"/>
          <w:color w:val="131313"/>
          <w:sz w:val="28"/>
          <w:szCs w:val="28"/>
        </w:rPr>
        <w:t xml:space="preserve">Be </w:t>
      </w:r>
      <w:r w:rsidRPr="00A61455">
        <w:rPr>
          <w:rFonts w:asciiTheme="majorHAnsi" w:hAnsiTheme="majorHAnsi" w:cs="Georgia"/>
          <w:bCs/>
          <w:color w:val="131313"/>
          <w:sz w:val="28"/>
          <w:szCs w:val="28"/>
        </w:rPr>
        <w:t>transparent</w:t>
      </w:r>
      <w:r w:rsidRPr="00A61455">
        <w:rPr>
          <w:rFonts w:asciiTheme="majorHAnsi" w:hAnsiTheme="majorHAnsi" w:cs="Georgia"/>
          <w:color w:val="131313"/>
          <w:sz w:val="28"/>
          <w:szCs w:val="28"/>
        </w:rPr>
        <w:t xml:space="preserve"> about what you are doing. </w:t>
      </w:r>
      <w:r>
        <w:rPr>
          <w:rFonts w:asciiTheme="majorHAnsi" w:hAnsiTheme="majorHAnsi" w:cs="Georgia"/>
          <w:color w:val="131313"/>
          <w:sz w:val="28"/>
          <w:szCs w:val="28"/>
        </w:rPr>
        <w:t>Your donors will continue supporting your organization</w:t>
      </w:r>
      <w:r w:rsidR="009E060B">
        <w:rPr>
          <w:rFonts w:asciiTheme="majorHAnsi" w:hAnsiTheme="majorHAnsi" w:cs="Georgia"/>
          <w:color w:val="131313"/>
          <w:sz w:val="28"/>
          <w:szCs w:val="28"/>
        </w:rPr>
        <w:t>.</w:t>
      </w:r>
    </w:p>
    <w:sectPr w:rsidR="0018645E" w:rsidRPr="00A61455" w:rsidSect="007F75F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0F7"/>
    <w:rsid w:val="00004BF8"/>
    <w:rsid w:val="000A43DF"/>
    <w:rsid w:val="0018645E"/>
    <w:rsid w:val="00497EBB"/>
    <w:rsid w:val="00566300"/>
    <w:rsid w:val="005E708C"/>
    <w:rsid w:val="006030C7"/>
    <w:rsid w:val="0063026E"/>
    <w:rsid w:val="00650EC1"/>
    <w:rsid w:val="00651D49"/>
    <w:rsid w:val="006C7CF1"/>
    <w:rsid w:val="00731B69"/>
    <w:rsid w:val="0078568D"/>
    <w:rsid w:val="007F75F6"/>
    <w:rsid w:val="008008F0"/>
    <w:rsid w:val="00871E11"/>
    <w:rsid w:val="008F4585"/>
    <w:rsid w:val="00934B43"/>
    <w:rsid w:val="009E060B"/>
    <w:rsid w:val="009E1455"/>
    <w:rsid w:val="00A01E76"/>
    <w:rsid w:val="00A61455"/>
    <w:rsid w:val="00B36412"/>
    <w:rsid w:val="00B5314C"/>
    <w:rsid w:val="00C4716B"/>
    <w:rsid w:val="00D516F6"/>
    <w:rsid w:val="00EF4BD7"/>
    <w:rsid w:val="00EF6B20"/>
    <w:rsid w:val="00F25006"/>
    <w:rsid w:val="00FB40F7"/>
    <w:rsid w:val="00FC2A06"/>
    <w:rsid w:val="00FF02ED"/>
    <w:rsid w:val="00FF522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41F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3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3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3</Pages>
  <Words>594</Words>
  <Characters>3388</Characters>
  <Application>Microsoft Macintosh Word</Application>
  <DocSecurity>0</DocSecurity>
  <Lines>28</Lines>
  <Paragraphs>7</Paragraphs>
  <ScaleCrop>false</ScaleCrop>
  <Company>New York Conference</Company>
  <LinksUpToDate>false</LinksUpToDate>
  <CharactersWithSpaces>3975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 Zabala</dc:creator>
  <cp:keywords/>
  <dc:description/>
  <cp:lastModifiedBy>Elias Zabala</cp:lastModifiedBy>
  <cp:revision>10</cp:revision>
  <dcterms:created xsi:type="dcterms:W3CDTF">2014-08-25T21:28:00Z</dcterms:created>
  <dcterms:modified xsi:type="dcterms:W3CDTF">2014-08-26T09:31:00Z</dcterms:modified>
</cp:coreProperties>
</file>